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A972" w14:textId="09D14B44" w:rsidR="000A7054" w:rsidRPr="006C4963" w:rsidRDefault="000A638F" w:rsidP="0047239E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6C4963">
        <w:rPr>
          <w:rFonts w:ascii="Times New Roman" w:hAnsi="Times New Roman" w:cs="Times New Roman"/>
          <w:sz w:val="30"/>
          <w:szCs w:val="30"/>
        </w:rPr>
        <w:t>АНКЕТА</w:t>
      </w:r>
    </w:p>
    <w:p w14:paraId="42F30A78" w14:textId="0EAF851A" w:rsidR="006C4963" w:rsidRDefault="006C4963" w:rsidP="0047239E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6C4963"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>
        <w:rPr>
          <w:rFonts w:ascii="Times New Roman" w:hAnsi="Times New Roman" w:cs="Times New Roman"/>
          <w:sz w:val="30"/>
          <w:szCs w:val="30"/>
        </w:rPr>
        <w:t xml:space="preserve">владельцем (пользователем) железнодорожного пути необщего пользования </w:t>
      </w:r>
      <w:r w:rsidRPr="006C4963">
        <w:rPr>
          <w:rFonts w:ascii="Times New Roman" w:hAnsi="Times New Roman" w:cs="Times New Roman"/>
          <w:sz w:val="30"/>
          <w:szCs w:val="30"/>
        </w:rPr>
        <w:t>само</w:t>
      </w:r>
      <w:r>
        <w:rPr>
          <w:rFonts w:ascii="Times New Roman" w:hAnsi="Times New Roman" w:cs="Times New Roman"/>
          <w:sz w:val="30"/>
          <w:szCs w:val="30"/>
        </w:rPr>
        <w:t>контроля порядка и условий осуществления транспортной деятельности на железнодорожном транспорте</w:t>
      </w:r>
    </w:p>
    <w:p w14:paraId="7E91F575" w14:textId="77777777" w:rsidR="0047239E" w:rsidRPr="00726E29" w:rsidRDefault="0047239E" w:rsidP="00601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7313"/>
        <w:gridCol w:w="566"/>
        <w:gridCol w:w="708"/>
        <w:gridCol w:w="1478"/>
      </w:tblGrid>
      <w:tr w:rsidR="00265582" w:rsidRPr="00265582" w14:paraId="2C38970C" w14:textId="77777777" w:rsidTr="00046446">
        <w:tc>
          <w:tcPr>
            <w:tcW w:w="567" w:type="dxa"/>
            <w:vAlign w:val="center"/>
          </w:tcPr>
          <w:p w14:paraId="71C10340" w14:textId="70A25833" w:rsidR="00265582" w:rsidRPr="00265582" w:rsidRDefault="00265582" w:rsidP="00046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313" w:type="dxa"/>
            <w:vAlign w:val="center"/>
          </w:tcPr>
          <w:p w14:paraId="17BB8058" w14:textId="2F0625EB" w:rsidR="00265582" w:rsidRPr="00265582" w:rsidRDefault="00265582" w:rsidP="00046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Наименование вопроса</w:t>
            </w:r>
          </w:p>
        </w:tc>
        <w:tc>
          <w:tcPr>
            <w:tcW w:w="566" w:type="dxa"/>
            <w:vAlign w:val="center"/>
          </w:tcPr>
          <w:p w14:paraId="14A6A610" w14:textId="7973133F" w:rsidR="00265582" w:rsidRPr="00265582" w:rsidRDefault="00265582" w:rsidP="00046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08" w:type="dxa"/>
            <w:vAlign w:val="center"/>
          </w:tcPr>
          <w:p w14:paraId="583D785F" w14:textId="4EB63DB7" w:rsidR="00265582" w:rsidRPr="00265582" w:rsidRDefault="00265582" w:rsidP="00046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78" w:type="dxa"/>
            <w:vAlign w:val="center"/>
          </w:tcPr>
          <w:p w14:paraId="493FB611" w14:textId="3BE01D08" w:rsidR="00265582" w:rsidRPr="00265582" w:rsidRDefault="00265582" w:rsidP="00046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Не применимо</w:t>
            </w:r>
          </w:p>
        </w:tc>
      </w:tr>
      <w:tr w:rsidR="00265582" w:rsidRPr="00265582" w14:paraId="1C5B570C" w14:textId="77777777" w:rsidTr="00265582">
        <w:tc>
          <w:tcPr>
            <w:tcW w:w="567" w:type="dxa"/>
          </w:tcPr>
          <w:p w14:paraId="145EBBB1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67059C0" w14:textId="1D3CEC7A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Имеется ли Инструкция по обслуживанию и организации движения на железнодорожный путь необщего пользования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6B70F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ли содержание Инструкции установленным требованиям?</w:t>
            </w:r>
          </w:p>
          <w:p w14:paraId="62CA373D" w14:textId="605D7A39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7 Правил эксплуатации железнодорожных путей необщего пользования, утвержденны</w:t>
            </w:r>
            <w:r w:rsidR="000464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х 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постановлением Министерства транспорта и коммуникаций Республики Беларусь от 31.03.2008 № 40)</w:t>
            </w:r>
          </w:p>
        </w:tc>
        <w:tc>
          <w:tcPr>
            <w:tcW w:w="566" w:type="dxa"/>
          </w:tcPr>
          <w:p w14:paraId="11533D4F" w14:textId="1A2399A6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163C888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2C10D22A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1021C73C" w14:textId="77777777" w:rsidTr="00265582">
        <w:tc>
          <w:tcPr>
            <w:tcW w:w="567" w:type="dxa"/>
          </w:tcPr>
          <w:p w14:paraId="34C54B80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004539E5" w14:textId="653F95A9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Имеется ли Технический паспорт на железнодорожный путь необщего пользования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6B70F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ли содержание Технического паспорта установленным требованиям?</w:t>
            </w:r>
          </w:p>
          <w:p w14:paraId="1EF80ECE" w14:textId="3AD6F072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(Пункт 6 </w:t>
            </w:r>
            <w:r w:rsidR="00046446"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Правил эксплуатации железнодорожных путей необщего пользования, утвержденны</w:t>
            </w:r>
            <w:r w:rsidR="000464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х </w:t>
            </w:r>
            <w:r w:rsidR="00046446"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постановлением Министерства транспорта и коммуникаций Республики Беларусь от 31.03.2008 № 40)</w:t>
            </w:r>
          </w:p>
        </w:tc>
        <w:tc>
          <w:tcPr>
            <w:tcW w:w="566" w:type="dxa"/>
          </w:tcPr>
          <w:p w14:paraId="0FEE3536" w14:textId="02B6195F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07C0593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0EEB1A4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41D4CF61" w14:textId="77777777" w:rsidTr="00265582">
        <w:tc>
          <w:tcPr>
            <w:tcW w:w="567" w:type="dxa"/>
          </w:tcPr>
          <w:p w14:paraId="7FE0687B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501BF174" w14:textId="1098874F" w:rsidR="00265582" w:rsidRPr="006C4963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963">
              <w:rPr>
                <w:rFonts w:ascii="Times New Roman" w:hAnsi="Times New Roman" w:cs="Times New Roman"/>
                <w:sz w:val="26"/>
                <w:szCs w:val="26"/>
              </w:rPr>
              <w:t>Имеется ли договор на эксплуатацию железнодорожного пути необщего пользования между его владельцем и перевозчиком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A0A8732" w14:textId="56A54654" w:rsidR="00265582" w:rsidRPr="006C4963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96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(Пункт 10 </w:t>
            </w:r>
            <w:r w:rsidR="00046446"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Правил эксплуатации железнодорожных путей необщего пользования, утвержденны</w:t>
            </w:r>
            <w:r w:rsidR="000464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х </w:t>
            </w:r>
            <w:r w:rsidR="00046446"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постановлением Министерства транспорта и коммуникаций Республики Беларусь от 31.03.2008 № 40)</w:t>
            </w:r>
          </w:p>
        </w:tc>
        <w:tc>
          <w:tcPr>
            <w:tcW w:w="566" w:type="dxa"/>
          </w:tcPr>
          <w:p w14:paraId="5F154040" w14:textId="2D5CBEA5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D4EC3F8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1C0F06F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50730651" w14:textId="77777777" w:rsidTr="00265582">
        <w:tc>
          <w:tcPr>
            <w:tcW w:w="567" w:type="dxa"/>
          </w:tcPr>
          <w:p w14:paraId="3E2EC9A6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4FD71667" w14:textId="7775E805" w:rsidR="00265582" w:rsidRPr="006C4963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963">
              <w:rPr>
                <w:rFonts w:ascii="Times New Roman" w:hAnsi="Times New Roman" w:cs="Times New Roman"/>
                <w:sz w:val="26"/>
                <w:szCs w:val="26"/>
              </w:rPr>
              <w:t xml:space="preserve">Имеется ли договор </w:t>
            </w:r>
            <w:r w:rsidR="006C4963" w:rsidRPr="006C4963">
              <w:rPr>
                <w:rFonts w:ascii="Times New Roman" w:hAnsi="Times New Roman" w:cs="Times New Roman"/>
                <w:sz w:val="26"/>
                <w:szCs w:val="26"/>
              </w:rPr>
              <w:t xml:space="preserve">между пользователем железнодорожного пути необщего пользования и перевозчиком </w:t>
            </w:r>
            <w:r w:rsidRPr="006C4963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6C4963" w:rsidRPr="006C4963">
              <w:rPr>
                <w:rFonts w:ascii="Times New Roman" w:hAnsi="Times New Roman" w:cs="Times New Roman"/>
                <w:sz w:val="26"/>
                <w:szCs w:val="26"/>
              </w:rPr>
              <w:t>подачу и уборку вагонов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3FAC4EA" w14:textId="04161072" w:rsidR="00265582" w:rsidRPr="006C4963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96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(Пункт 10 </w:t>
            </w:r>
            <w:r w:rsidR="00046446"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Правил эксплуатации железнодорожных путей необщего пользования, утвержденны</w:t>
            </w:r>
            <w:r w:rsidR="000464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х </w:t>
            </w:r>
            <w:r w:rsidR="00046446"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постановлением Министерства транспорта и коммуникаций Республики Беларусь от 31.03.2008 № 40)</w:t>
            </w:r>
          </w:p>
        </w:tc>
        <w:tc>
          <w:tcPr>
            <w:tcW w:w="566" w:type="dxa"/>
          </w:tcPr>
          <w:p w14:paraId="66611627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359BCB82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34DAFEF0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57DC1787" w14:textId="77777777" w:rsidTr="00265582">
        <w:tc>
          <w:tcPr>
            <w:tcW w:w="567" w:type="dxa"/>
          </w:tcPr>
          <w:p w14:paraId="038B3DC3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2F0F0303" w14:textId="69089DE7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Назначена ли комиссия по проведению проверок состояния железнодорожной инфраструктуры, содержания сооружений и устройств в исправном состоянии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80AAF78" w14:textId="43DDA5B9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41 глав</w:t>
            </w:r>
            <w:r w:rsidR="00A512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Правил технической эксплуатации железной дороги в Республике Беларусь, утвержденны</w:t>
            </w:r>
            <w:r w:rsidR="00A512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х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0FCD1EAF" w14:textId="4E70CA38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B1EE5EE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B67CACD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46F9C9A9" w14:textId="77777777" w:rsidTr="00265582">
        <w:tc>
          <w:tcPr>
            <w:tcW w:w="567" w:type="dxa"/>
          </w:tcPr>
          <w:p w14:paraId="0739BBAE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2A9012B1" w14:textId="60DCEAF3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 xml:space="preserve">Проводятся ли комиссионные проверки содержания всех </w:t>
            </w:r>
            <w:r w:rsidR="00A512D3">
              <w:rPr>
                <w:rFonts w:ascii="Times New Roman" w:hAnsi="Times New Roman" w:cs="Times New Roman"/>
                <w:sz w:val="26"/>
                <w:szCs w:val="26"/>
              </w:rPr>
              <w:t xml:space="preserve">сооружений и </w:t>
            </w: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устройств в исправном состоянии (не реже двух раз в год)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C9C6679" w14:textId="66A6EB0D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41 глав</w:t>
            </w:r>
            <w:r w:rsidR="00A512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Правил технической эксплуатации железной дороги в Республике Беларусь, утвержденны</w:t>
            </w:r>
            <w:r w:rsidR="00A512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х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4CE1B649" w14:textId="2CFA625D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0A1AF194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46B27330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279C90B9" w14:textId="77777777" w:rsidTr="00265582">
        <w:tc>
          <w:tcPr>
            <w:tcW w:w="567" w:type="dxa"/>
          </w:tcPr>
          <w:p w14:paraId="1C0956D0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2B12AEA" w14:textId="2FBAB3F9" w:rsidR="0098755E" w:rsidRDefault="0098755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FCB">
              <w:rPr>
                <w:rFonts w:ascii="Times New Roman" w:hAnsi="Times New Roman" w:cs="Times New Roman"/>
                <w:sz w:val="26"/>
                <w:szCs w:val="26"/>
              </w:rPr>
              <w:t>Ограждается ли железнодорожный подвижной состав переносными сигналами остановки во время производства погрузочно-выгрузочных операций?</w:t>
            </w:r>
          </w:p>
          <w:p w14:paraId="14FF9D59" w14:textId="554036E5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</w:t>
            </w:r>
            <w:r w:rsidR="00A512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34-36 приложения 7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2D543624" w14:textId="3713FDE2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2ADCEFC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30EA4D19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6EFD05D2" w14:textId="77777777" w:rsidTr="00265582">
        <w:tc>
          <w:tcPr>
            <w:tcW w:w="567" w:type="dxa"/>
          </w:tcPr>
          <w:p w14:paraId="1E2BBCEC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43FCDB51" w14:textId="527138F5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 ли учет тормозных башмаков </w:t>
            </w:r>
            <w:r w:rsidR="00A512D3" w:rsidRPr="00265582">
              <w:rPr>
                <w:rFonts w:ascii="Times New Roman" w:hAnsi="Times New Roman" w:cs="Times New Roman"/>
                <w:sz w:val="26"/>
                <w:szCs w:val="26"/>
              </w:rPr>
              <w:t xml:space="preserve">в книге инвентаря строгого учета </w:t>
            </w: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с момента их поступления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7F6FC59" w14:textId="5A69AB5D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</w:t>
            </w:r>
            <w:r w:rsidR="00A512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30</w:t>
            </w:r>
            <w:r w:rsidRPr="00A512D3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3</w:t>
            </w:r>
            <w:r w:rsidR="00EB1088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 xml:space="preserve"> 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приложения 11 к приложению 8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0EFB71F8" w14:textId="2D44156F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F4FEE77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187C2DFD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088" w:rsidRPr="00265582" w14:paraId="6B3540B3" w14:textId="77777777" w:rsidTr="00265582">
        <w:tc>
          <w:tcPr>
            <w:tcW w:w="567" w:type="dxa"/>
          </w:tcPr>
          <w:p w14:paraId="5DD5B315" w14:textId="77777777" w:rsidR="00EB1088" w:rsidRPr="00265582" w:rsidRDefault="00EB1088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87E2AC8" w14:textId="5CA2F162" w:rsidR="00EB1088" w:rsidRPr="00265582" w:rsidRDefault="00EB1088" w:rsidP="00EB10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Организован ли контроль за нахождением в любой момент каждого тормозного башмака по его номеру, номеру подвижного состава и номеру пути, на котором он уложен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A440EC8" w14:textId="030BB261" w:rsidR="00EB1088" w:rsidRPr="00265582" w:rsidRDefault="00EB1088" w:rsidP="00EB10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30</w:t>
            </w:r>
            <w:r w:rsidRPr="00A512D3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4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приложения 11 к приложению 8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4FF80CE9" w14:textId="77777777" w:rsidR="00EB1088" w:rsidRPr="00265582" w:rsidRDefault="00EB1088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7A1422F4" w14:textId="77777777" w:rsidR="00EB1088" w:rsidRPr="00265582" w:rsidRDefault="00EB1088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18DE273" w14:textId="77777777" w:rsidR="00EB1088" w:rsidRPr="00265582" w:rsidRDefault="00EB1088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7E25836F" w14:textId="77777777" w:rsidTr="00265582">
        <w:tc>
          <w:tcPr>
            <w:tcW w:w="567" w:type="dxa"/>
          </w:tcPr>
          <w:p w14:paraId="3BDF4D15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1FA49F36" w14:textId="2EB2ACE8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Установлен ли перечень инвентаря строгого учета, порядок его клеймения, учета и хранения, получения и выдачи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F3F48BE" w14:textId="680ACCC1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35 приложения 1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009CED62" w14:textId="493B9E93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F4B7868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2D570347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597CA1C5" w14:textId="77777777" w:rsidTr="00265582">
        <w:tc>
          <w:tcPr>
            <w:tcW w:w="567" w:type="dxa"/>
          </w:tcPr>
          <w:p w14:paraId="737462CA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0AF699CC" w14:textId="1819DB93" w:rsidR="00265582" w:rsidRPr="00265582" w:rsidRDefault="00A512D3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 </w:t>
            </w:r>
            <w:r w:rsidR="00265582" w:rsidRPr="00265582">
              <w:rPr>
                <w:rFonts w:ascii="Times New Roman" w:hAnsi="Times New Roman" w:cs="Times New Roman"/>
                <w:sz w:val="26"/>
                <w:szCs w:val="26"/>
              </w:rPr>
              <w:t>ли перечень конкретных неисправностей, при которых прекращается эксплуатация тормозных башмаков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0DE885F" w14:textId="5F8E16BE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30</w:t>
            </w:r>
            <w:r w:rsidRPr="00C31FCB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6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приложения 11 к приложению 8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52FECAFB" w14:textId="09D6649D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3BDD2BB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44A17B6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E15" w:rsidRPr="00265582" w14:paraId="258B33CC" w14:textId="77777777" w:rsidTr="00265582">
        <w:tc>
          <w:tcPr>
            <w:tcW w:w="567" w:type="dxa"/>
          </w:tcPr>
          <w:p w14:paraId="55427BA3" w14:textId="77777777" w:rsidR="000B7E15" w:rsidRPr="00265582" w:rsidRDefault="000B7E15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5D0BE4C2" w14:textId="2989D35A" w:rsidR="000B7E15" w:rsidRDefault="000B7E15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Тормозные башмаки соответствуют требованиям нормативных правовых актов (по окраске, маркировке (клеймению), нумерации)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28DF42E" w14:textId="43ACB7F1" w:rsidR="000B7E15" w:rsidRPr="00265582" w:rsidRDefault="000B7E15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30</w:t>
            </w:r>
            <w:r w:rsidRPr="00C31FCB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30</w:t>
            </w:r>
            <w:r w:rsidRPr="00C31FCB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приложения 11 к приложению 8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4ADD6BFE" w14:textId="77777777" w:rsidR="000B7E15" w:rsidRPr="00265582" w:rsidRDefault="000B7E15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2B84BCAD" w14:textId="77777777" w:rsidR="000B7E15" w:rsidRPr="00265582" w:rsidRDefault="000B7E15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1E4704AD" w14:textId="77777777" w:rsidR="000B7E15" w:rsidRPr="00265582" w:rsidRDefault="000B7E15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E15" w:rsidRPr="00265582" w14:paraId="19A1968C" w14:textId="77777777" w:rsidTr="00265582">
        <w:tc>
          <w:tcPr>
            <w:tcW w:w="567" w:type="dxa"/>
          </w:tcPr>
          <w:p w14:paraId="55032FF0" w14:textId="77777777" w:rsidR="000B7E15" w:rsidRPr="00265582" w:rsidRDefault="000B7E15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3679B03" w14:textId="22AE9968" w:rsidR="000B7E15" w:rsidRDefault="000B7E15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Обеспечена ли сохранность тормозных башмаков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652DB1B" w14:textId="6E625877" w:rsidR="000B7E15" w:rsidRDefault="000B7E15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30</w:t>
            </w:r>
            <w:r w:rsidRPr="00C31FCB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5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приложения 11 к приложению 8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63ACA19A" w14:textId="77777777" w:rsidR="000B7E15" w:rsidRPr="00265582" w:rsidRDefault="000B7E15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70C08874" w14:textId="77777777" w:rsidR="000B7E15" w:rsidRPr="00265582" w:rsidRDefault="000B7E15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253FBF7B" w14:textId="77777777" w:rsidR="000B7E15" w:rsidRPr="00265582" w:rsidRDefault="000B7E15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5BE9407D" w14:textId="77777777" w:rsidTr="00265582">
        <w:tc>
          <w:tcPr>
            <w:tcW w:w="567" w:type="dxa"/>
          </w:tcPr>
          <w:p w14:paraId="2644F868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3A9ABC69" w14:textId="4AE6F255" w:rsidR="00265582" w:rsidRPr="004400AA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>Имеется ли техническая документация на сооружения, устройства, механизмы и оборудование, находящееся на железнодорожном пути необщего пользования</w:t>
            </w:r>
            <w:r w:rsidR="004400AA" w:rsidRPr="004400AA">
              <w:rPr>
                <w:rFonts w:ascii="Times New Roman" w:hAnsi="Times New Roman" w:cs="Times New Roman"/>
                <w:sz w:val="26"/>
                <w:szCs w:val="26"/>
              </w:rPr>
              <w:t xml:space="preserve"> (эстакады, повышенные пути, сливные устройства, погрузочно-разгрузочные рампы, электролебедки и др.)?</w:t>
            </w:r>
          </w:p>
          <w:p w14:paraId="63F83DB2" w14:textId="2CC6CD18" w:rsidR="00265582" w:rsidRPr="00EB1088" w:rsidRDefault="00265582" w:rsidP="00046446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00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</w:t>
            </w:r>
            <w:r w:rsidR="00EB10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4400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18, 19 главы 2 Правил технической эксплуатации железной дороги в Республике Беларусь, утвержденны</w:t>
            </w:r>
            <w:r w:rsidR="00EB10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х</w:t>
            </w:r>
            <w:r w:rsidRPr="004400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3EFA66A7" w14:textId="742253DD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2740E957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00446BD3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0D50" w:rsidRPr="00265582" w14:paraId="0D4C4007" w14:textId="77777777" w:rsidTr="00265582">
        <w:tc>
          <w:tcPr>
            <w:tcW w:w="567" w:type="dxa"/>
          </w:tcPr>
          <w:p w14:paraId="6A4AC775" w14:textId="77777777" w:rsidR="00B10D50" w:rsidRPr="00265582" w:rsidRDefault="00B10D50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42928F62" w14:textId="64B38904" w:rsidR="00B10D50" w:rsidRPr="00381D0A" w:rsidRDefault="00B10D50" w:rsidP="00046446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81D0A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381D0A" w:rsidRPr="00381D0A">
              <w:rPr>
                <w:rFonts w:ascii="Times New Roman" w:hAnsi="Times New Roman" w:cs="Times New Roman"/>
                <w:sz w:val="26"/>
                <w:szCs w:val="26"/>
              </w:rPr>
              <w:t>ходят ли</w:t>
            </w:r>
            <w:r w:rsidRPr="00381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1D0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81D0A" w:rsidRPr="00381D0A">
              <w:rPr>
                <w:rFonts w:ascii="Times New Roman" w:hAnsi="Times New Roman" w:cs="Times New Roman"/>
                <w:sz w:val="26"/>
                <w:szCs w:val="26"/>
              </w:rPr>
              <w:t>аботники организаци</w:t>
            </w:r>
            <w:r w:rsidR="00381D0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81D0A" w:rsidRPr="00381D0A">
              <w:rPr>
                <w:rFonts w:ascii="Times New Roman" w:hAnsi="Times New Roman" w:cs="Times New Roman"/>
                <w:sz w:val="26"/>
                <w:szCs w:val="26"/>
              </w:rPr>
              <w:t>, производственная деятельность которых связана с движением поездов и маневровой работой</w:t>
            </w:r>
            <w:r w:rsidR="00381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1D0A" w:rsidRPr="00381D0A">
              <w:rPr>
                <w:rFonts w:ascii="Times New Roman" w:hAnsi="Times New Roman" w:cs="Times New Roman"/>
                <w:sz w:val="26"/>
                <w:szCs w:val="26"/>
              </w:rPr>
              <w:t xml:space="preserve">на железнодорожных путях общего пользования, аттестацию, предусматривающую проверку знаний </w:t>
            </w:r>
            <w:r w:rsidR="00381D0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81D0A" w:rsidRPr="00381D0A">
              <w:rPr>
                <w:rFonts w:ascii="Times New Roman" w:hAnsi="Times New Roman" w:cs="Times New Roman"/>
                <w:sz w:val="26"/>
                <w:szCs w:val="26"/>
              </w:rPr>
              <w:t>равил технической эксплуатации железной дороги, а также иных документов по вопросам деятельности железнодорожного транспорта</w:t>
            </w:r>
            <w:r w:rsidR="00381D0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1D2B55C" w14:textId="3225C12F" w:rsidR="00B10D50" w:rsidRPr="004400AA" w:rsidRDefault="00B10D50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D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18 глав</w:t>
            </w:r>
            <w:r w:rsidR="00381D0A" w:rsidRPr="00381D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381D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381D0A" w:rsidRPr="00381D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Pr="00381D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Устава железнодорожного транспорта общего пользования,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утвержденного постановлением Совета Министров Республики Беларусь от 02.08.1999 №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1196)</w:t>
            </w:r>
          </w:p>
        </w:tc>
        <w:tc>
          <w:tcPr>
            <w:tcW w:w="566" w:type="dxa"/>
          </w:tcPr>
          <w:p w14:paraId="1B846CCE" w14:textId="77777777" w:rsidR="00B10D50" w:rsidRPr="00265582" w:rsidRDefault="00B10D50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24EE145" w14:textId="77777777" w:rsidR="00B10D50" w:rsidRPr="00265582" w:rsidRDefault="00B10D50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724E403" w14:textId="77777777" w:rsidR="00B10D50" w:rsidRPr="00265582" w:rsidRDefault="00B10D50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77E81671" w14:textId="77777777" w:rsidTr="00265582">
        <w:tc>
          <w:tcPr>
            <w:tcW w:w="567" w:type="dxa"/>
          </w:tcPr>
          <w:p w14:paraId="443356C2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36B47574" w14:textId="1E795BB9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Проводятся ли проверки знаний Правил технической эксплуатации железной дороги, а также иных документов по вопросам деятельности железнодорожного транспорта у работников, связанных с движением поездов и маневровой работой на железнодорожном пути необщего пользования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D75EC59" w14:textId="200AB1B9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71 глав</w:t>
            </w:r>
            <w:r w:rsidR="00381D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Устава железнодорожного транспорта общего пользования, утвержденного постановлением Совета Министров Республики Беларусь от 02.08.1999 №</w:t>
            </w:r>
            <w:r w:rsidR="00EB10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1196)</w:t>
            </w:r>
          </w:p>
        </w:tc>
        <w:tc>
          <w:tcPr>
            <w:tcW w:w="566" w:type="dxa"/>
          </w:tcPr>
          <w:p w14:paraId="009419FC" w14:textId="4563B725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CB5934A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CE0674E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5C13E87E" w14:textId="77777777" w:rsidTr="00265582">
        <w:tc>
          <w:tcPr>
            <w:tcW w:w="567" w:type="dxa"/>
          </w:tcPr>
          <w:p w14:paraId="4AABCD9B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6920B073" w14:textId="6743CCFB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Проходят ли проверку знаний требований к размещению и креплению грузов, к обеспечению сохранности железнодорожного подвижного состава, работники, ответственные за погрузку, крепление и выгрузку грузов. Имеют ли данные работники удостоверения о прохождении аттестации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5F765CE" w14:textId="686AAC9B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18 глав</w:t>
            </w:r>
            <w:r w:rsidR="00EB10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ы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Устава железнодорожного транспорта общего пользования, утвержденного постановлением Совета Министров Республики Беларусь от 02.08.1999 №</w:t>
            </w:r>
            <w:r w:rsidR="00B10D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1196)</w:t>
            </w:r>
          </w:p>
        </w:tc>
        <w:tc>
          <w:tcPr>
            <w:tcW w:w="566" w:type="dxa"/>
          </w:tcPr>
          <w:p w14:paraId="3BFB9145" w14:textId="4FF8C702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3D00D55D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4062DB2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5BC69113" w14:textId="77777777" w:rsidTr="00265582">
        <w:tc>
          <w:tcPr>
            <w:tcW w:w="567" w:type="dxa"/>
          </w:tcPr>
          <w:p w14:paraId="3E74B8C9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6E1FB2A3" w14:textId="522304FC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Сформирован ли перечень негабаритных мест на железнодорожном пути необщего пользования, обозначены ли негабаритные места соответствующими знаками и сигнальной разметкой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32F4D3E3" w14:textId="05D1A012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(Пункт 21 главы </w:t>
            </w:r>
            <w:r w:rsidR="00B10D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Правил технической эксплуатации железной дороги в Республике Беларусь, утвержденны</w:t>
            </w:r>
            <w:r w:rsidR="00B10D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х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1EE1C579" w14:textId="4F094DA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6616D40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2A9163A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2C7CF687" w14:textId="77777777" w:rsidTr="00265582">
        <w:tc>
          <w:tcPr>
            <w:tcW w:w="567" w:type="dxa"/>
          </w:tcPr>
          <w:p w14:paraId="48091CF0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86954D6" w14:textId="0672145A" w:rsidR="00265582" w:rsidRPr="004400AA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Соответствует ли </w:t>
            </w:r>
            <w:r w:rsidR="00AC5917">
              <w:rPr>
                <w:rFonts w:ascii="Times New Roman" w:hAnsi="Times New Roman" w:cs="Times New Roman"/>
                <w:sz w:val="26"/>
                <w:szCs w:val="26"/>
              </w:rPr>
              <w:t>конструкция, состояние</w:t>
            </w: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 xml:space="preserve"> и оснащение железнодорожных переездов и технологических проездов требованиям нормативных правовых актов</w:t>
            </w:r>
            <w:r w:rsidR="004400AA" w:rsidRP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DE3D6E5" w14:textId="5550C85E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(Пункт 24 приложения 1 к Правилам технической эксплуатации железной дороги в Республике Беларусь, 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20A7F1DD" w14:textId="05AD8C16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65F67A7B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3BC5C0A9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1E520B63" w14:textId="77777777" w:rsidTr="00265582">
        <w:tc>
          <w:tcPr>
            <w:tcW w:w="567" w:type="dxa"/>
          </w:tcPr>
          <w:p w14:paraId="01EF1EF3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213B1FCA" w14:textId="3218D2C4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Исправно ли освещение железнодорожного пути необщего пользования</w:t>
            </w:r>
            <w:r w:rsid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6843AD7" w14:textId="577BFBC2" w:rsidR="00265582" w:rsidRPr="00265582" w:rsidRDefault="00265582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3 Правил эксплуатации железнодорожных путей необщего пользования, утвержденны</w:t>
            </w:r>
            <w:r w:rsidR="00381D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х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постановлением Министерства транспорта и коммуникаций Республики Беларусь от 31.03.2008 № 40)</w:t>
            </w:r>
          </w:p>
        </w:tc>
        <w:tc>
          <w:tcPr>
            <w:tcW w:w="566" w:type="dxa"/>
          </w:tcPr>
          <w:p w14:paraId="4D82F6B7" w14:textId="58B8042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343FAB4B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099B1A71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582" w:rsidRPr="00265582" w14:paraId="166082C1" w14:textId="77777777" w:rsidTr="00265582">
        <w:tc>
          <w:tcPr>
            <w:tcW w:w="567" w:type="dxa"/>
          </w:tcPr>
          <w:p w14:paraId="45E8889D" w14:textId="77777777" w:rsidR="00265582" w:rsidRPr="00265582" w:rsidRDefault="00265582" w:rsidP="002655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246DA327" w14:textId="0D413A36" w:rsidR="00755970" w:rsidRDefault="00755970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Соответствует 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состояние железнодорожного пути необщего пользования установленным требованиям</w:t>
            </w: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4CDD95D" w14:textId="4A7633E4" w:rsidR="00265582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риложени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68186E98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0C57A4B3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19561496" w14:textId="77777777" w:rsidR="00265582" w:rsidRPr="00265582" w:rsidRDefault="00265582" w:rsidP="00265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3E" w:rsidRPr="00265582" w14:paraId="4D5720D3" w14:textId="77777777" w:rsidTr="00265582">
        <w:tc>
          <w:tcPr>
            <w:tcW w:w="567" w:type="dxa"/>
          </w:tcPr>
          <w:p w14:paraId="2C364C94" w14:textId="77777777" w:rsidR="0094483E" w:rsidRPr="00265582" w:rsidRDefault="0094483E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2877EB68" w14:textId="35DF73D5" w:rsidR="0094483E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A92">
              <w:rPr>
                <w:rFonts w:ascii="Times New Roman" w:hAnsi="Times New Roman" w:cs="Times New Roman"/>
                <w:sz w:val="26"/>
                <w:szCs w:val="26"/>
              </w:rPr>
              <w:t>Установлен</w:t>
            </w:r>
            <w:r w:rsidR="006A6727" w:rsidRPr="00E74A9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74A9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6A6727" w:rsidRPr="00E74A9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74A92" w:rsidRPr="00E74A92">
              <w:rPr>
                <w:rFonts w:ascii="Times New Roman" w:hAnsi="Times New Roman" w:cs="Times New Roman"/>
                <w:sz w:val="26"/>
                <w:szCs w:val="26"/>
              </w:rPr>
              <w:t xml:space="preserve"> переносные сигналы,</w:t>
            </w:r>
            <w:r w:rsidRPr="00E74A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A92" w:rsidRPr="00E74A92">
              <w:rPr>
                <w:rFonts w:ascii="Times New Roman" w:hAnsi="Times New Roman" w:cs="Times New Roman"/>
                <w:sz w:val="26"/>
                <w:szCs w:val="26"/>
              </w:rPr>
              <w:t xml:space="preserve">путевые и </w:t>
            </w:r>
            <w:r w:rsidRPr="00E74A92">
              <w:rPr>
                <w:rFonts w:ascii="Times New Roman" w:hAnsi="Times New Roman" w:cs="Times New Roman"/>
                <w:sz w:val="26"/>
                <w:szCs w:val="26"/>
              </w:rPr>
              <w:t>сигнальные</w:t>
            </w:r>
            <w:r w:rsidR="00E74A92" w:rsidRPr="00E74A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A92">
              <w:rPr>
                <w:rFonts w:ascii="Times New Roman" w:hAnsi="Times New Roman" w:cs="Times New Roman"/>
                <w:sz w:val="26"/>
                <w:szCs w:val="26"/>
              </w:rPr>
              <w:t>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672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железнодорожно</w:t>
            </w:r>
            <w:r w:rsidR="006A672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пути необщего пользования </w:t>
            </w:r>
            <w:r w:rsidR="006A6727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соответствуют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требованиям</w:t>
            </w:r>
            <w:r w:rsidR="006A6727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 правовых актов</w:t>
            </w: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3A24A421" w14:textId="6ABF45B4" w:rsidR="0094483E" w:rsidRPr="004400AA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6A672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Пункт 30 п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риложени</w:t>
            </w:r>
            <w:r w:rsidR="006A672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 2025 № 52)</w:t>
            </w:r>
          </w:p>
        </w:tc>
        <w:tc>
          <w:tcPr>
            <w:tcW w:w="566" w:type="dxa"/>
          </w:tcPr>
          <w:p w14:paraId="2AB96214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24F455CF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4C8CB70C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3E" w:rsidRPr="00265582" w14:paraId="14A80F23" w14:textId="77777777" w:rsidTr="00265582">
        <w:tc>
          <w:tcPr>
            <w:tcW w:w="567" w:type="dxa"/>
          </w:tcPr>
          <w:p w14:paraId="6EAC5F58" w14:textId="77777777" w:rsidR="0094483E" w:rsidRPr="00265582" w:rsidRDefault="0094483E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3D448906" w14:textId="2B438AD2" w:rsidR="006A6727" w:rsidRDefault="006A6727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Конструкци</w:t>
            </w:r>
            <w:r w:rsidR="00381D0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путевых упоров соответству</w:t>
            </w:r>
            <w:r w:rsidR="00002B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требованиям нормативных правовых актов</w:t>
            </w: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5D2932D" w14:textId="5540A090" w:rsidR="0094483E" w:rsidRPr="004400AA" w:rsidRDefault="006A6727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Пункт 30 п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риложени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</w:t>
            </w:r>
            <w:r w:rsidR="00002B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пункт 62 приложения 7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5A6507E1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70EC171B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2C3F54E1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0BE" w:rsidRPr="00265582" w14:paraId="3A5A2162" w14:textId="77777777" w:rsidTr="00265582">
        <w:tc>
          <w:tcPr>
            <w:tcW w:w="567" w:type="dxa"/>
          </w:tcPr>
          <w:p w14:paraId="37EBE238" w14:textId="77777777" w:rsidR="002070BE" w:rsidRPr="00265582" w:rsidRDefault="002070BE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2253266C" w14:textId="77777777" w:rsidR="002070BE" w:rsidRDefault="002070BE" w:rsidP="002070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Установлена ли к</w:t>
            </w:r>
            <w:r w:rsidRPr="001A19E1">
              <w:rPr>
                <w:rFonts w:ascii="Times New Roman" w:hAnsi="Times New Roman" w:cs="Times New Roman"/>
                <w:sz w:val="26"/>
                <w:szCs w:val="26"/>
              </w:rPr>
              <w:t>лассификация видов технического обслуживания и ремонта, межремонтные сроки, а также порядок технического обслуживания и ремонта железнодорожного подвижного состава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F525123" w14:textId="6FE7B802" w:rsidR="002070BE" w:rsidRDefault="002070BE" w:rsidP="002070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приложения 5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66" w:type="dxa"/>
          </w:tcPr>
          <w:p w14:paraId="43FFA0E7" w14:textId="77777777" w:rsidR="002070BE" w:rsidRPr="00265582" w:rsidRDefault="002070B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0CC9B0E" w14:textId="77777777" w:rsidR="002070BE" w:rsidRPr="00265582" w:rsidRDefault="002070B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04653976" w14:textId="77777777" w:rsidR="002070BE" w:rsidRPr="00265582" w:rsidRDefault="002070B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BE0" w:rsidRPr="00265582" w14:paraId="2980627B" w14:textId="77777777" w:rsidTr="00265582">
        <w:tc>
          <w:tcPr>
            <w:tcW w:w="567" w:type="dxa"/>
          </w:tcPr>
          <w:p w14:paraId="5F4F334B" w14:textId="77777777" w:rsidR="00BB4BE0" w:rsidRPr="00265582" w:rsidRDefault="00BB4BE0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C941E22" w14:textId="77777777" w:rsidR="00BB4BE0" w:rsidRDefault="00BB4BE0" w:rsidP="00BB4B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Осуществляется ли контроль т</w:t>
            </w:r>
            <w:r w:rsidRPr="00BB4BE0">
              <w:rPr>
                <w:rFonts w:ascii="Times New Roman" w:hAnsi="Times New Roman" w:cs="Times New Roman"/>
                <w:sz w:val="26"/>
                <w:szCs w:val="26"/>
              </w:rPr>
              <w:t>ехническо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BB4BE0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B4BE0">
              <w:rPr>
                <w:rFonts w:ascii="Times New Roman" w:hAnsi="Times New Roman" w:cs="Times New Roman"/>
                <w:sz w:val="26"/>
                <w:szCs w:val="26"/>
              </w:rPr>
              <w:t xml:space="preserve"> локомотив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а?</w:t>
            </w:r>
          </w:p>
          <w:p w14:paraId="7C6FB024" w14:textId="5954FD6E" w:rsidR="00BB4BE0" w:rsidRDefault="00BB4BE0" w:rsidP="00BB4B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приложения 5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63C5447F" w14:textId="77777777" w:rsidR="00BB4BE0" w:rsidRPr="00265582" w:rsidRDefault="00BB4BE0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21E199E0" w14:textId="77777777" w:rsidR="00BB4BE0" w:rsidRPr="00265582" w:rsidRDefault="00BB4BE0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6D8E2C4" w14:textId="77777777" w:rsidR="00BB4BE0" w:rsidRPr="00265582" w:rsidRDefault="00BB4BE0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3E" w:rsidRPr="00265582" w14:paraId="3DDCE113" w14:textId="77777777" w:rsidTr="00265582">
        <w:tc>
          <w:tcPr>
            <w:tcW w:w="567" w:type="dxa"/>
          </w:tcPr>
          <w:p w14:paraId="3FD7CC37" w14:textId="77777777" w:rsidR="0094483E" w:rsidRPr="00265582" w:rsidRDefault="0094483E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CB5109F" w14:textId="34B5CD0E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 xml:space="preserve">Проводятся ли комиссионные осмотры подвижного состава </w:t>
            </w:r>
            <w:r w:rsidR="00002BF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два раза в год при круглогодичной эксплуатации</w:t>
            </w:r>
            <w:r w:rsidR="00002BFB">
              <w:rPr>
                <w:rFonts w:ascii="Times New Roman" w:hAnsi="Times New Roman" w:cs="Times New Roman"/>
                <w:sz w:val="26"/>
                <w:szCs w:val="26"/>
              </w:rPr>
              <w:t>)?</w:t>
            </w:r>
          </w:p>
          <w:p w14:paraId="54C21D44" w14:textId="3D885FC9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25 приложения 5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35E997E4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D74C5AA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3D001AB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08A" w:rsidRPr="00265582" w14:paraId="31A3B4AB" w14:textId="77777777" w:rsidTr="00265582">
        <w:tc>
          <w:tcPr>
            <w:tcW w:w="567" w:type="dxa"/>
          </w:tcPr>
          <w:p w14:paraId="11362BEC" w14:textId="77777777" w:rsidR="0079408A" w:rsidRPr="00265582" w:rsidRDefault="0079408A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3859EA85" w14:textId="10443520" w:rsidR="0079408A" w:rsidRDefault="0079408A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подвижного состава</w:t>
            </w:r>
            <w:r w:rsidR="00322946">
              <w:rPr>
                <w:rFonts w:ascii="Times New Roman" w:hAnsi="Times New Roman" w:cs="Times New Roman"/>
                <w:sz w:val="26"/>
                <w:szCs w:val="26"/>
              </w:rPr>
              <w:t xml:space="preserve"> (в том числе </w:t>
            </w:r>
            <w:r w:rsidR="00322946" w:rsidRPr="00322946">
              <w:rPr>
                <w:rFonts w:ascii="Times New Roman" w:hAnsi="Times New Roman" w:cs="Times New Roman"/>
                <w:sz w:val="26"/>
                <w:szCs w:val="26"/>
              </w:rPr>
              <w:t>средствами поездной радиосвязи,</w:t>
            </w:r>
            <w:r w:rsidR="003229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946" w:rsidRPr="00322946">
              <w:rPr>
                <w:rFonts w:ascii="Times New Roman" w:hAnsi="Times New Roman" w:cs="Times New Roman"/>
                <w:sz w:val="26"/>
                <w:szCs w:val="26"/>
              </w:rPr>
              <w:t xml:space="preserve">скоростемерами, локомотивными устройствами автоматической локомотивной сигнализации, </w:t>
            </w:r>
            <w:r w:rsidR="001A19E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средствами и </w:t>
            </w:r>
            <w:r w:rsidR="00322946" w:rsidRPr="00322946">
              <w:rPr>
                <w:rFonts w:ascii="Times New Roman" w:hAnsi="Times New Roman" w:cs="Times New Roman"/>
                <w:sz w:val="26"/>
                <w:szCs w:val="26"/>
              </w:rPr>
              <w:t>устройствами безопасности</w:t>
            </w:r>
            <w:r w:rsidR="003229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техническое состояние соответствуют </w:t>
            </w: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>требованиям</w:t>
            </w:r>
            <w:r w:rsidR="00BB4BE0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</w:t>
            </w:r>
            <w:r w:rsidRPr="004400A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63FBC92" w14:textId="50BEE7CF" w:rsidR="0079408A" w:rsidRPr="00265582" w:rsidRDefault="0079408A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риложени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 2025 № 52)</w:t>
            </w:r>
          </w:p>
        </w:tc>
        <w:tc>
          <w:tcPr>
            <w:tcW w:w="566" w:type="dxa"/>
          </w:tcPr>
          <w:p w14:paraId="363223F4" w14:textId="77777777" w:rsidR="0079408A" w:rsidRPr="00265582" w:rsidRDefault="0079408A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3C9A053B" w14:textId="77777777" w:rsidR="0079408A" w:rsidRPr="00265582" w:rsidRDefault="0079408A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BC78E1C" w14:textId="77777777" w:rsidR="0079408A" w:rsidRPr="00265582" w:rsidRDefault="0079408A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3E" w:rsidRPr="00265582" w14:paraId="3B5B3470" w14:textId="77777777" w:rsidTr="00265582">
        <w:tc>
          <w:tcPr>
            <w:tcW w:w="567" w:type="dxa"/>
          </w:tcPr>
          <w:p w14:paraId="22FCE9CB" w14:textId="77777777" w:rsidR="0094483E" w:rsidRPr="00265582" w:rsidRDefault="0094483E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7473DCC5" w14:textId="30711FFE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Проводится ли испытание и освидетельствование устройств электрической защиты, средств пожаротушения, пожарной сигнализации и автоматики, манометров, предохранительных клапанов, воздушных резервуаров локомотива</w:t>
            </w:r>
            <w:r w:rsidR="00726E29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499ADC0C" w14:textId="61836A47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27 приложения 5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5BA1E617" w14:textId="39D20872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6D04D5EC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6D8FA934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3E" w:rsidRPr="00265582" w14:paraId="59D49CB7" w14:textId="77777777" w:rsidTr="00265582">
        <w:tc>
          <w:tcPr>
            <w:tcW w:w="567" w:type="dxa"/>
          </w:tcPr>
          <w:p w14:paraId="2997CBF4" w14:textId="77777777" w:rsidR="0094483E" w:rsidRPr="00265582" w:rsidRDefault="0094483E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640C57C4" w14:textId="6778EABE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 xml:space="preserve">Ведется ли технический паспорт (формуляр) на </w:t>
            </w:r>
            <w:r w:rsidR="0079408A">
              <w:rPr>
                <w:rFonts w:ascii="Times New Roman" w:hAnsi="Times New Roman" w:cs="Times New Roman"/>
                <w:sz w:val="26"/>
                <w:szCs w:val="26"/>
              </w:rPr>
              <w:t>каждую единицу подвижного состава?</w:t>
            </w:r>
          </w:p>
          <w:p w14:paraId="3F7816F9" w14:textId="7A8C5216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8 приложения 5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7D16254C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5A1C274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39ADC112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3E" w:rsidRPr="00265582" w14:paraId="56600674" w14:textId="77777777" w:rsidTr="00265582">
        <w:tc>
          <w:tcPr>
            <w:tcW w:w="567" w:type="dxa"/>
          </w:tcPr>
          <w:p w14:paraId="18CDE540" w14:textId="77777777" w:rsidR="0094483E" w:rsidRPr="00265582" w:rsidRDefault="0094483E" w:rsidP="0094483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3" w:type="dxa"/>
          </w:tcPr>
          <w:p w14:paraId="51FA0DD4" w14:textId="5882DEFB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подвижного состава проводится в соответствии с утвержденными графиками</w:t>
            </w:r>
            <w:r w:rsidR="006B70F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16C04E9" w14:textId="2FB12A83" w:rsidR="0094483E" w:rsidRPr="00265582" w:rsidRDefault="0094483E" w:rsidP="000464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5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(Пункт 22 приложения 5 к Правилам технической эксплуатации железной дороги в Республике Беларусь, утвержденным постановлением Министерства транспорта и коммуникаций Республики Беларусь от 25.11.2025 № 52)</w:t>
            </w:r>
          </w:p>
        </w:tc>
        <w:tc>
          <w:tcPr>
            <w:tcW w:w="566" w:type="dxa"/>
          </w:tcPr>
          <w:p w14:paraId="2DE081B9" w14:textId="54F8A202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8DD55E6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14:paraId="7E351B2A" w14:textId="77777777" w:rsidR="0094483E" w:rsidRPr="00265582" w:rsidRDefault="0094483E" w:rsidP="00944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97AF15" w14:textId="77777777" w:rsidR="000A638F" w:rsidRPr="00265582" w:rsidRDefault="000A638F">
      <w:pPr>
        <w:rPr>
          <w:rFonts w:ascii="Times New Roman" w:hAnsi="Times New Roman" w:cs="Times New Roman"/>
          <w:sz w:val="26"/>
          <w:szCs w:val="26"/>
        </w:rPr>
      </w:pPr>
    </w:p>
    <w:sectPr w:rsidR="000A638F" w:rsidRPr="00265582" w:rsidSect="00726E29">
      <w:headerReference w:type="default" r:id="rId7"/>
      <w:pgSz w:w="11906" w:h="16838"/>
      <w:pgMar w:top="1134" w:right="851" w:bottom="851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F12A" w14:textId="77777777" w:rsidR="00A96DA6" w:rsidRDefault="00A96DA6" w:rsidP="004F19AA">
      <w:pPr>
        <w:spacing w:after="0" w:line="240" w:lineRule="auto"/>
      </w:pPr>
      <w:r>
        <w:separator/>
      </w:r>
    </w:p>
  </w:endnote>
  <w:endnote w:type="continuationSeparator" w:id="0">
    <w:p w14:paraId="453E6E7C" w14:textId="77777777" w:rsidR="00A96DA6" w:rsidRDefault="00A96DA6" w:rsidP="004F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DB2F" w14:textId="77777777" w:rsidR="00A96DA6" w:rsidRDefault="00A96DA6" w:rsidP="004F19AA">
      <w:pPr>
        <w:spacing w:after="0" w:line="240" w:lineRule="auto"/>
      </w:pPr>
      <w:r>
        <w:separator/>
      </w:r>
    </w:p>
  </w:footnote>
  <w:footnote w:type="continuationSeparator" w:id="0">
    <w:p w14:paraId="630C3CD1" w14:textId="77777777" w:rsidR="00A96DA6" w:rsidRDefault="00A96DA6" w:rsidP="004F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821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E518CD" w14:textId="723C873C" w:rsidR="00726E29" w:rsidRPr="00726E29" w:rsidRDefault="00726E2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6E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6E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6E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26E29">
          <w:rPr>
            <w:rFonts w:ascii="Times New Roman" w:hAnsi="Times New Roman" w:cs="Times New Roman"/>
            <w:sz w:val="24"/>
            <w:szCs w:val="24"/>
          </w:rPr>
          <w:t>2</w:t>
        </w:r>
        <w:r w:rsidRPr="00726E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88C36B" w14:textId="77777777" w:rsidR="004F19AA" w:rsidRDefault="004F19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77BB"/>
    <w:multiLevelType w:val="hybridMultilevel"/>
    <w:tmpl w:val="229AD8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06A47"/>
    <w:multiLevelType w:val="hybridMultilevel"/>
    <w:tmpl w:val="00F640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7346C"/>
    <w:multiLevelType w:val="hybridMultilevel"/>
    <w:tmpl w:val="B192AF9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379144">
    <w:abstractNumId w:val="0"/>
  </w:num>
  <w:num w:numId="2" w16cid:durableId="997802271">
    <w:abstractNumId w:val="1"/>
  </w:num>
  <w:num w:numId="3" w16cid:durableId="1605771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8F"/>
    <w:rsid w:val="00002BFB"/>
    <w:rsid w:val="00031F5D"/>
    <w:rsid w:val="000341A1"/>
    <w:rsid w:val="00037740"/>
    <w:rsid w:val="00046446"/>
    <w:rsid w:val="000620F7"/>
    <w:rsid w:val="000A638F"/>
    <w:rsid w:val="000A7054"/>
    <w:rsid w:val="000B3547"/>
    <w:rsid w:val="000B7E15"/>
    <w:rsid w:val="001114EC"/>
    <w:rsid w:val="001A19E1"/>
    <w:rsid w:val="001C7D6F"/>
    <w:rsid w:val="001D1366"/>
    <w:rsid w:val="001E301F"/>
    <w:rsid w:val="002070BE"/>
    <w:rsid w:val="002370DC"/>
    <w:rsid w:val="00244DA4"/>
    <w:rsid w:val="00265582"/>
    <w:rsid w:val="002C6D0D"/>
    <w:rsid w:val="002E276E"/>
    <w:rsid w:val="00322946"/>
    <w:rsid w:val="00340ECB"/>
    <w:rsid w:val="00362622"/>
    <w:rsid w:val="00364E8B"/>
    <w:rsid w:val="00381D0A"/>
    <w:rsid w:val="00392FE4"/>
    <w:rsid w:val="003F2795"/>
    <w:rsid w:val="00432267"/>
    <w:rsid w:val="004400AA"/>
    <w:rsid w:val="00453437"/>
    <w:rsid w:val="0047239E"/>
    <w:rsid w:val="0048664E"/>
    <w:rsid w:val="004B4E41"/>
    <w:rsid w:val="004F19AA"/>
    <w:rsid w:val="00525504"/>
    <w:rsid w:val="00527613"/>
    <w:rsid w:val="005806B9"/>
    <w:rsid w:val="00592A3C"/>
    <w:rsid w:val="00601381"/>
    <w:rsid w:val="00617357"/>
    <w:rsid w:val="00627AF4"/>
    <w:rsid w:val="006A3BD4"/>
    <w:rsid w:val="006A6727"/>
    <w:rsid w:val="006B70F3"/>
    <w:rsid w:val="006C154D"/>
    <w:rsid w:val="006C4963"/>
    <w:rsid w:val="00702947"/>
    <w:rsid w:val="00716442"/>
    <w:rsid w:val="00716C1B"/>
    <w:rsid w:val="007200FC"/>
    <w:rsid w:val="00726E29"/>
    <w:rsid w:val="00755970"/>
    <w:rsid w:val="00793505"/>
    <w:rsid w:val="0079408A"/>
    <w:rsid w:val="007C1866"/>
    <w:rsid w:val="007E2593"/>
    <w:rsid w:val="00827811"/>
    <w:rsid w:val="00866397"/>
    <w:rsid w:val="008675F1"/>
    <w:rsid w:val="008702F0"/>
    <w:rsid w:val="00875DFC"/>
    <w:rsid w:val="00882F12"/>
    <w:rsid w:val="0088655E"/>
    <w:rsid w:val="00936256"/>
    <w:rsid w:val="0094483E"/>
    <w:rsid w:val="0098755E"/>
    <w:rsid w:val="00997579"/>
    <w:rsid w:val="009E595D"/>
    <w:rsid w:val="00A512D3"/>
    <w:rsid w:val="00A86849"/>
    <w:rsid w:val="00A9617C"/>
    <w:rsid w:val="00A96DA6"/>
    <w:rsid w:val="00AC5917"/>
    <w:rsid w:val="00B10D50"/>
    <w:rsid w:val="00B623AD"/>
    <w:rsid w:val="00B63106"/>
    <w:rsid w:val="00B757E2"/>
    <w:rsid w:val="00BA7A24"/>
    <w:rsid w:val="00BB407B"/>
    <w:rsid w:val="00BB4BE0"/>
    <w:rsid w:val="00BD4EF2"/>
    <w:rsid w:val="00BF664A"/>
    <w:rsid w:val="00C07F0E"/>
    <w:rsid w:val="00C31FCB"/>
    <w:rsid w:val="00C4376B"/>
    <w:rsid w:val="00C74092"/>
    <w:rsid w:val="00C942D8"/>
    <w:rsid w:val="00D92444"/>
    <w:rsid w:val="00D976EB"/>
    <w:rsid w:val="00DA6669"/>
    <w:rsid w:val="00DA70CF"/>
    <w:rsid w:val="00DF2AD1"/>
    <w:rsid w:val="00E348FE"/>
    <w:rsid w:val="00E63447"/>
    <w:rsid w:val="00E74A92"/>
    <w:rsid w:val="00E82D37"/>
    <w:rsid w:val="00EB1088"/>
    <w:rsid w:val="00EC4758"/>
    <w:rsid w:val="00ED065A"/>
    <w:rsid w:val="00EE2C3D"/>
    <w:rsid w:val="00F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4BDD"/>
  <w15:chartTrackingRefBased/>
  <w15:docId w15:val="{8C92361E-5872-4B7D-912B-01E4EA48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5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19AA"/>
  </w:style>
  <w:style w:type="paragraph" w:styleId="a7">
    <w:name w:val="footer"/>
    <w:basedOn w:val="a"/>
    <w:link w:val="a8"/>
    <w:uiPriority w:val="99"/>
    <w:unhideWhenUsed/>
    <w:rsid w:val="004F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Юльянович Сержан</dc:creator>
  <cp:keywords/>
  <dc:description/>
  <cp:lastModifiedBy>Михаил Владимирович Борушко</cp:lastModifiedBy>
  <cp:revision>2</cp:revision>
  <cp:lastPrinted>2026-05-28T07:50:00Z</cp:lastPrinted>
  <dcterms:created xsi:type="dcterms:W3CDTF">2026-06-02T05:40:00Z</dcterms:created>
  <dcterms:modified xsi:type="dcterms:W3CDTF">2026-06-02T05:40:00Z</dcterms:modified>
</cp:coreProperties>
</file>